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802" w:rsidRDefault="00AE2802" w:rsidP="00AE2802">
      <w:pPr>
        <w:pStyle w:val="a3"/>
        <w:spacing w:line="276" w:lineRule="auto"/>
        <w:ind w:firstLine="567"/>
        <w:jc w:val="center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 w:rsidRPr="00B80844"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  <w:t>Большинство услуг Пенсионного фонда можно получить через личный кабинет</w:t>
      </w:r>
    </w:p>
    <w:p w:rsidR="00AE2802" w:rsidRDefault="00AE2802" w:rsidP="00AE2802">
      <w:pPr>
        <w:pStyle w:val="a3"/>
        <w:spacing w:line="276" w:lineRule="auto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</w:p>
    <w:p w:rsidR="00AE2802" w:rsidRPr="00B80844" w:rsidRDefault="00AE2802" w:rsidP="00AE2802">
      <w:pPr>
        <w:pStyle w:val="a3"/>
        <w:spacing w:line="276" w:lineRule="auto"/>
        <w:rPr>
          <w:rFonts w:ascii="Times New Roman" w:eastAsia="Times New Roman" w:hAnsi="Times New Roman"/>
          <w:b/>
          <w:bCs/>
          <w:kern w:val="36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bCs/>
          <w:noProof/>
          <w:kern w:val="36"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-3175</wp:posOffset>
            </wp:positionV>
            <wp:extent cx="3057525" cy="2162175"/>
            <wp:effectExtent l="19050" t="0" r="9525" b="0"/>
            <wp:wrapSquare wrapText="bothSides"/>
            <wp:docPr id="1" name="Рисунок 0" descr="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2802" w:rsidRPr="00267568" w:rsidRDefault="00AE2802" w:rsidP="00AE2802">
      <w:pPr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Клиентская служба (на правах отдела) в </w:t>
      </w:r>
      <w:proofErr w:type="spellStart"/>
      <w:r>
        <w:rPr>
          <w:sz w:val="25"/>
          <w:szCs w:val="25"/>
        </w:rPr>
        <w:t>Муслюмовском</w:t>
      </w:r>
      <w:proofErr w:type="spellEnd"/>
      <w:r>
        <w:rPr>
          <w:sz w:val="25"/>
          <w:szCs w:val="25"/>
        </w:rPr>
        <w:t xml:space="preserve"> районе</w:t>
      </w:r>
      <w:r w:rsidRPr="00267568">
        <w:rPr>
          <w:sz w:val="25"/>
          <w:szCs w:val="25"/>
        </w:rPr>
        <w:t xml:space="preserve"> рекомендует всем гражданам и особенно людям старшего возраста дистанционно обращаться за государственными услугами через личный кабинет, чтобы реже посещать общественные места и таким образом снизить риск заражения </w:t>
      </w:r>
      <w:proofErr w:type="spellStart"/>
      <w:r w:rsidRPr="00267568">
        <w:rPr>
          <w:sz w:val="25"/>
          <w:szCs w:val="25"/>
        </w:rPr>
        <w:t>коронавирусной</w:t>
      </w:r>
      <w:proofErr w:type="spellEnd"/>
      <w:r w:rsidRPr="00267568">
        <w:rPr>
          <w:sz w:val="25"/>
          <w:szCs w:val="25"/>
        </w:rPr>
        <w:t xml:space="preserve"> инфекцией.</w:t>
      </w:r>
    </w:p>
    <w:p w:rsidR="00AE2802" w:rsidRPr="00267568" w:rsidRDefault="00AE2802" w:rsidP="00AE2802">
      <w:pPr>
        <w:ind w:firstLine="851"/>
        <w:jc w:val="both"/>
        <w:rPr>
          <w:sz w:val="25"/>
          <w:szCs w:val="25"/>
        </w:rPr>
      </w:pPr>
      <w:r w:rsidRPr="00267568">
        <w:rPr>
          <w:sz w:val="25"/>
          <w:szCs w:val="25"/>
        </w:rPr>
        <w:t xml:space="preserve">Обратиться практически за любой услугой ПФР сегодня можно через личный кабинет на сайте Фонда или портале </w:t>
      </w:r>
      <w:proofErr w:type="spellStart"/>
      <w:r w:rsidRPr="00267568">
        <w:rPr>
          <w:sz w:val="25"/>
          <w:szCs w:val="25"/>
        </w:rPr>
        <w:t>Госуслуг</w:t>
      </w:r>
      <w:proofErr w:type="spellEnd"/>
      <w:r w:rsidRPr="00267568">
        <w:rPr>
          <w:sz w:val="25"/>
          <w:szCs w:val="25"/>
        </w:rPr>
        <w:t>. Сервисы кабинета охватывают большинство направлений деятельности ПФР и предоставляемых гражданам выплат, поэтому использовать кабинет могут не только пенсионеры, но и те, кто только формирует пенсию или имеет право на другие социальные выплаты.</w:t>
      </w:r>
    </w:p>
    <w:p w:rsidR="00AE2802" w:rsidRPr="00267568" w:rsidRDefault="00AE2802" w:rsidP="00AE2802">
      <w:pPr>
        <w:ind w:firstLine="851"/>
        <w:jc w:val="both"/>
        <w:rPr>
          <w:sz w:val="25"/>
          <w:szCs w:val="25"/>
        </w:rPr>
      </w:pPr>
      <w:r w:rsidRPr="00267568">
        <w:rPr>
          <w:sz w:val="25"/>
          <w:szCs w:val="25"/>
        </w:rPr>
        <w:t xml:space="preserve">Пенсионеры и </w:t>
      </w:r>
      <w:proofErr w:type="spellStart"/>
      <w:r w:rsidRPr="00267568">
        <w:rPr>
          <w:sz w:val="25"/>
          <w:szCs w:val="25"/>
        </w:rPr>
        <w:t>предпенсионеры</w:t>
      </w:r>
      <w:proofErr w:type="spellEnd"/>
      <w:r w:rsidRPr="00267568">
        <w:rPr>
          <w:sz w:val="25"/>
          <w:szCs w:val="25"/>
        </w:rPr>
        <w:t xml:space="preserve"> могут получить через кабинет необходимые справки, в том числе для дистанционного представления в другие организации. Работающим россиянам в кабинете доступна информация о пенсионных коэффициентах, накоплениях, стаже и отчислениях работодателей на пенсию. Семьи с сертификатом материнского капитала найдут в кабинете информацию о расходовании средств и их актуальной сумме.</w:t>
      </w:r>
    </w:p>
    <w:p w:rsidR="00AE2802" w:rsidRPr="00267568" w:rsidRDefault="00AE2802" w:rsidP="00AE2802">
      <w:pPr>
        <w:ind w:firstLine="851"/>
        <w:jc w:val="both"/>
        <w:rPr>
          <w:sz w:val="25"/>
          <w:szCs w:val="25"/>
        </w:rPr>
      </w:pPr>
      <w:r w:rsidRPr="00267568">
        <w:rPr>
          <w:sz w:val="25"/>
          <w:szCs w:val="25"/>
        </w:rPr>
        <w:t>Электронный кабинет также позволяет обратиться за оформлением большинства выплат ПФР и управлять их предоставлением. Например, подать заявление об изменении способа доставки пенсии или замене социальной услуги на денежную компенсацию.</w:t>
      </w:r>
    </w:p>
    <w:p w:rsidR="00AE2802" w:rsidRPr="00267568" w:rsidRDefault="00AE2802" w:rsidP="00AE2802">
      <w:pPr>
        <w:ind w:firstLine="851"/>
        <w:jc w:val="both"/>
        <w:rPr>
          <w:sz w:val="25"/>
          <w:szCs w:val="25"/>
        </w:rPr>
      </w:pPr>
      <w:r w:rsidRPr="00267568">
        <w:rPr>
          <w:sz w:val="25"/>
          <w:szCs w:val="25"/>
        </w:rPr>
        <w:t>Через кабинет можно оформить выплаты по уходу за пенсионером, ребенком-инвалидом или инвалидом с детства первой группы. Необходимые электронные заявления о назначении выплаты и о согласии на осуществление ухода реализованы в кабинете. Соответственно, в нем также есть возможность подать заявление от лица законного представителя: родителя, усыновителя, опекуна или попечителя.</w:t>
      </w:r>
    </w:p>
    <w:p w:rsidR="00AE2802" w:rsidRPr="00267568" w:rsidRDefault="00AE2802" w:rsidP="00AE2802">
      <w:pPr>
        <w:ind w:firstLine="851"/>
        <w:jc w:val="both"/>
        <w:rPr>
          <w:sz w:val="25"/>
          <w:szCs w:val="25"/>
        </w:rPr>
      </w:pPr>
      <w:r w:rsidRPr="00267568">
        <w:rPr>
          <w:sz w:val="25"/>
          <w:szCs w:val="25"/>
        </w:rPr>
        <w:t xml:space="preserve">В случае если у граждан есть вопросы относительно назначенных выплат или другие вопросы по компетенции Пенсионного фонда, их можно направить через </w:t>
      </w:r>
      <w:proofErr w:type="spellStart"/>
      <w:r w:rsidRPr="00267568">
        <w:rPr>
          <w:sz w:val="25"/>
          <w:szCs w:val="25"/>
        </w:rPr>
        <w:t>онлайн-приемную</w:t>
      </w:r>
      <w:proofErr w:type="spellEnd"/>
      <w:r w:rsidRPr="00267568">
        <w:rPr>
          <w:sz w:val="25"/>
          <w:szCs w:val="25"/>
        </w:rPr>
        <w:t>.</w:t>
      </w:r>
    </w:p>
    <w:p w:rsidR="00AE2802" w:rsidRPr="00267568" w:rsidRDefault="00AE2802" w:rsidP="00AE2802">
      <w:pPr>
        <w:ind w:firstLine="851"/>
        <w:jc w:val="both"/>
        <w:rPr>
          <w:sz w:val="25"/>
          <w:szCs w:val="25"/>
        </w:rPr>
      </w:pPr>
      <w:r>
        <w:rPr>
          <w:sz w:val="25"/>
          <w:szCs w:val="25"/>
        </w:rPr>
        <w:t>«</w:t>
      </w:r>
      <w:r w:rsidRPr="00267568">
        <w:rPr>
          <w:sz w:val="25"/>
          <w:szCs w:val="25"/>
        </w:rPr>
        <w:t>Оперативн</w:t>
      </w:r>
      <w:r>
        <w:rPr>
          <w:sz w:val="25"/>
          <w:szCs w:val="25"/>
        </w:rPr>
        <w:t>ую информацию</w:t>
      </w:r>
      <w:r w:rsidRPr="00267568">
        <w:rPr>
          <w:sz w:val="25"/>
          <w:szCs w:val="25"/>
        </w:rPr>
        <w:t xml:space="preserve"> </w:t>
      </w:r>
      <w:r>
        <w:rPr>
          <w:sz w:val="25"/>
          <w:szCs w:val="25"/>
        </w:rPr>
        <w:t xml:space="preserve">можно получить, в </w:t>
      </w:r>
      <w:proofErr w:type="spellStart"/>
      <w:proofErr w:type="gramStart"/>
      <w:r>
        <w:rPr>
          <w:sz w:val="25"/>
          <w:szCs w:val="25"/>
        </w:rPr>
        <w:t>контакт-центре</w:t>
      </w:r>
      <w:proofErr w:type="spellEnd"/>
      <w:proofErr w:type="gramEnd"/>
      <w:r>
        <w:rPr>
          <w:sz w:val="25"/>
          <w:szCs w:val="25"/>
        </w:rPr>
        <w:t xml:space="preserve"> Отделения Пенсионного фонда России по Республике Татарстан, позвонив по номеру телефона  </w:t>
      </w:r>
      <w:r>
        <w:rPr>
          <w:sz w:val="25"/>
          <w:szCs w:val="25"/>
        </w:rPr>
        <w:br/>
        <w:t xml:space="preserve">8 (843) 279-27-27»,- отметил Управляющий татарстанским Пенсионным фондом Эдуард </w:t>
      </w:r>
      <w:proofErr w:type="spellStart"/>
      <w:r>
        <w:rPr>
          <w:sz w:val="25"/>
          <w:szCs w:val="25"/>
        </w:rPr>
        <w:t>Вафин</w:t>
      </w:r>
      <w:proofErr w:type="spellEnd"/>
      <w:r>
        <w:rPr>
          <w:sz w:val="25"/>
          <w:szCs w:val="25"/>
        </w:rPr>
        <w:t>.</w:t>
      </w:r>
    </w:p>
    <w:p w:rsidR="00AE2802" w:rsidRPr="00267568" w:rsidRDefault="00AE2802" w:rsidP="00AE2802">
      <w:pPr>
        <w:ind w:firstLine="851"/>
        <w:jc w:val="both"/>
        <w:rPr>
          <w:sz w:val="25"/>
          <w:szCs w:val="25"/>
        </w:rPr>
      </w:pPr>
      <w:r w:rsidRPr="00267568">
        <w:rPr>
          <w:sz w:val="25"/>
          <w:szCs w:val="25"/>
        </w:rPr>
        <w:t>Если все же необходимо посетить территориальный офис Пенсионного фонда, лучше воспользоваться сервисом предварительной записи, чтобы прийти к назначенному времени и не ожидать приема в очереди. Сервис также позволяет перенести или отменить запись.</w:t>
      </w:r>
    </w:p>
    <w:p w:rsidR="00AE2802" w:rsidRDefault="00AE2802" w:rsidP="00AE2802">
      <w:pPr>
        <w:ind w:firstLine="851"/>
        <w:rPr>
          <w:sz w:val="25"/>
          <w:szCs w:val="25"/>
        </w:rPr>
      </w:pPr>
      <w:r w:rsidRPr="00267568">
        <w:rPr>
          <w:sz w:val="25"/>
          <w:szCs w:val="25"/>
        </w:rPr>
        <w:t>Берегите себя, своих близких и будьте здоровы!</w:t>
      </w:r>
    </w:p>
    <w:p w:rsidR="00531A88" w:rsidRDefault="00531A88"/>
    <w:sectPr w:rsidR="00531A88" w:rsidSect="0053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802"/>
    <w:rsid w:val="00531A88"/>
    <w:rsid w:val="00AE2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80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AE28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8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2020-03-23T05:29:00Z</dcterms:created>
  <dcterms:modified xsi:type="dcterms:W3CDTF">2020-03-23T05:31:00Z</dcterms:modified>
</cp:coreProperties>
</file>